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66" w:rsidRPr="008D7066" w:rsidRDefault="008D7066" w:rsidP="008D706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706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D7066" w:rsidRPr="008D7066" w:rsidRDefault="008D7066" w:rsidP="008D7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7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МОУ «СОШ № 83»                                                                                        </w:t>
      </w:r>
      <w:proofErr w:type="spellStart"/>
      <w:r w:rsidRPr="008D7066">
        <w:rPr>
          <w:rFonts w:ascii="Times New Roman" w:hAnsi="Times New Roman" w:cs="Times New Roman"/>
          <w:sz w:val="28"/>
          <w:szCs w:val="28"/>
        </w:rPr>
        <w:t>____________Т.Н.Соколова</w:t>
      </w:r>
      <w:proofErr w:type="spellEnd"/>
    </w:p>
    <w:p w:rsidR="008D7066" w:rsidRPr="008D7066" w:rsidRDefault="008D7066" w:rsidP="008D7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7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02.09.2021 г.</w:t>
      </w:r>
    </w:p>
    <w:p w:rsidR="0019101B" w:rsidRDefault="0019101B" w:rsidP="008D7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3FA" w:rsidRDefault="00C513FA" w:rsidP="008D7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01B" w:rsidRDefault="0019101B" w:rsidP="0049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A7" w:rsidRDefault="004946A7" w:rsidP="0049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FC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946A7" w:rsidRDefault="004946A7" w:rsidP="00494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A0">
        <w:rPr>
          <w:rFonts w:ascii="Times New Roman" w:hAnsi="Times New Roman" w:cs="Times New Roman"/>
          <w:sz w:val="24"/>
          <w:szCs w:val="24"/>
        </w:rPr>
        <w:t>мероприятий по реализации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952A0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52A0">
        <w:rPr>
          <w:rFonts w:ascii="Times New Roman" w:hAnsi="Times New Roman" w:cs="Times New Roman"/>
          <w:sz w:val="24"/>
          <w:szCs w:val="24"/>
        </w:rPr>
        <w:t xml:space="preserve"> годах Стратегии развития воспитания в Российской Федерации на период до 2025 года, </w:t>
      </w:r>
    </w:p>
    <w:p w:rsidR="004946A7" w:rsidRDefault="004946A7" w:rsidP="00494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A0">
        <w:rPr>
          <w:rFonts w:ascii="Times New Roman" w:hAnsi="Times New Roman" w:cs="Times New Roman"/>
          <w:sz w:val="24"/>
          <w:szCs w:val="24"/>
        </w:rPr>
        <w:t>утвержденной распоряжением Правительства Российской Федерации от 29 мая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A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A0">
        <w:rPr>
          <w:rFonts w:ascii="Times New Roman" w:hAnsi="Times New Roman" w:cs="Times New Roman"/>
          <w:sz w:val="24"/>
          <w:szCs w:val="24"/>
        </w:rPr>
        <w:t>996-р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A7" w:rsidRPr="001A0FCA" w:rsidRDefault="004946A7" w:rsidP="00494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A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952A0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95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Pr="00E952A0">
        <w:rPr>
          <w:rFonts w:ascii="Times New Roman" w:hAnsi="Times New Roman" w:cs="Times New Roman"/>
          <w:sz w:val="24"/>
          <w:szCs w:val="24"/>
        </w:rPr>
        <w:t xml:space="preserve"> в системе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4946A7" w:rsidRPr="00FB6C51" w:rsidRDefault="004946A7" w:rsidP="004946A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5555"/>
        <w:gridCol w:w="2081"/>
        <w:gridCol w:w="4252"/>
        <w:gridCol w:w="2945"/>
      </w:tblGrid>
      <w:tr w:rsidR="004946A7" w:rsidRPr="00FB6C51" w:rsidTr="000603BC">
        <w:trPr>
          <w:tblHeader/>
        </w:trPr>
        <w:tc>
          <w:tcPr>
            <w:tcW w:w="555" w:type="dxa"/>
            <w:shd w:val="clear" w:color="auto" w:fill="auto"/>
          </w:tcPr>
          <w:p w:rsidR="004946A7" w:rsidRPr="00FB6C51" w:rsidRDefault="004946A7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5" w:type="dxa"/>
            <w:shd w:val="clear" w:color="auto" w:fill="auto"/>
          </w:tcPr>
          <w:p w:rsidR="004946A7" w:rsidRPr="00FB6C51" w:rsidRDefault="004946A7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1" w:type="dxa"/>
            <w:shd w:val="clear" w:color="auto" w:fill="auto"/>
          </w:tcPr>
          <w:p w:rsidR="004946A7" w:rsidRPr="00FB6C51" w:rsidRDefault="004946A7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252" w:type="dxa"/>
            <w:shd w:val="clear" w:color="auto" w:fill="auto"/>
          </w:tcPr>
          <w:p w:rsidR="004946A7" w:rsidRPr="00FB6C51" w:rsidRDefault="004946A7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45" w:type="dxa"/>
            <w:shd w:val="clear" w:color="auto" w:fill="auto"/>
          </w:tcPr>
          <w:p w:rsidR="004946A7" w:rsidRPr="00FB6C51" w:rsidRDefault="004946A7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4946A7" w:rsidRPr="00FB6C51" w:rsidTr="000603BC">
        <w:tc>
          <w:tcPr>
            <w:tcW w:w="15388" w:type="dxa"/>
            <w:gridSpan w:val="5"/>
            <w:shd w:val="clear" w:color="auto" w:fill="auto"/>
          </w:tcPr>
          <w:p w:rsidR="004946A7" w:rsidRPr="00FB6C51" w:rsidRDefault="004946A7" w:rsidP="004946A7">
            <w:pPr>
              <w:numPr>
                <w:ilvl w:val="0"/>
                <w:numId w:val="1"/>
              </w:numPr>
              <w:spacing w:after="0" w:line="240" w:lineRule="auto"/>
              <w:ind w:left="596" w:hanging="236"/>
              <w:contextualSpacing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Совершенствование нормативно-правового регулирования в сфере воспитания</w:t>
            </w:r>
          </w:p>
        </w:tc>
      </w:tr>
      <w:tr w:rsidR="004946A7" w:rsidRPr="00FB6C51" w:rsidTr="000603BC">
        <w:tc>
          <w:tcPr>
            <w:tcW w:w="555" w:type="dxa"/>
            <w:shd w:val="clear" w:color="auto" w:fill="auto"/>
          </w:tcPr>
          <w:p w:rsidR="004946A7" w:rsidRPr="00FB6C51" w:rsidRDefault="004946A7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4946A7" w:rsidRPr="00FB6C51" w:rsidRDefault="00255945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4946A7" w:rsidRPr="00FB6C51" w:rsidRDefault="004946A7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946A7" w:rsidRPr="00FB6C51" w:rsidRDefault="004946A7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4946A7" w:rsidRPr="00FB6C51" w:rsidRDefault="004946A7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4946A7" w:rsidRPr="00FB6C51" w:rsidTr="000603BC">
        <w:tc>
          <w:tcPr>
            <w:tcW w:w="15388" w:type="dxa"/>
            <w:gridSpan w:val="5"/>
            <w:shd w:val="clear" w:color="auto" w:fill="auto"/>
          </w:tcPr>
          <w:p w:rsidR="004946A7" w:rsidRPr="00FB6C51" w:rsidRDefault="004946A7" w:rsidP="000603BC">
            <w:pPr>
              <w:tabs>
                <w:tab w:val="left" w:pos="3289"/>
                <w:tab w:val="left" w:pos="3431"/>
                <w:tab w:val="left" w:pos="768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 Совершенствование организационно-управленческих механизмов в сфере воспитания</w:t>
            </w:r>
          </w:p>
        </w:tc>
      </w:tr>
      <w:tr w:rsidR="00BA4902" w:rsidRPr="00FB6C51" w:rsidTr="00BA4902">
        <w:trPr>
          <w:trHeight w:val="165"/>
        </w:trPr>
        <w:tc>
          <w:tcPr>
            <w:tcW w:w="555" w:type="dxa"/>
            <w:shd w:val="clear" w:color="auto" w:fill="auto"/>
          </w:tcPr>
          <w:p w:rsidR="00BA4902" w:rsidRPr="00FB6C51" w:rsidRDefault="00BA4902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BA4902" w:rsidRDefault="00C515EC" w:rsidP="0008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F8">
              <w:rPr>
                <w:rFonts w:ascii="Times New Roman" w:hAnsi="Times New Roman"/>
                <w:sz w:val="24"/>
                <w:szCs w:val="24"/>
              </w:rPr>
              <w:t>Функционирование научного общества обучающихся «Эрудит»</w:t>
            </w:r>
          </w:p>
          <w:p w:rsidR="00C513FA" w:rsidRPr="00086F14" w:rsidRDefault="00C513FA" w:rsidP="0008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BA4902" w:rsidRPr="00BA4902" w:rsidRDefault="00086F14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2DF8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252" w:type="dxa"/>
            <w:shd w:val="clear" w:color="auto" w:fill="auto"/>
          </w:tcPr>
          <w:p w:rsidR="00BA4902" w:rsidRPr="00FB6C51" w:rsidRDefault="00BF424E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 директора УВР Сальникова И.А.</w:t>
            </w:r>
          </w:p>
        </w:tc>
        <w:tc>
          <w:tcPr>
            <w:tcW w:w="2945" w:type="dxa"/>
            <w:shd w:val="clear" w:color="auto" w:fill="auto"/>
          </w:tcPr>
          <w:p w:rsidR="00BA4902" w:rsidRPr="00FB6C51" w:rsidRDefault="009F62F5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D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BA4902">
        <w:trPr>
          <w:trHeight w:val="96"/>
        </w:trPr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5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F8">
              <w:rPr>
                <w:rFonts w:ascii="Times New Roman" w:hAnsi="Times New Roman"/>
                <w:sz w:val="24"/>
                <w:szCs w:val="24"/>
              </w:rPr>
              <w:t>Функционирование Центра экологического образования в образовательной организации</w:t>
            </w:r>
          </w:p>
          <w:p w:rsidR="00C513FA" w:rsidRPr="009F2DF8" w:rsidRDefault="00C513FA" w:rsidP="005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BA4902" w:rsidRDefault="00086F14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2DF8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252" w:type="dxa"/>
            <w:shd w:val="clear" w:color="auto" w:fill="auto"/>
          </w:tcPr>
          <w:p w:rsidR="00C515EC" w:rsidRPr="00FB6C51" w:rsidRDefault="00D818EA" w:rsidP="00D818E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Руководитель экологической площадки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Мычко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9F62F5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D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BA4902">
        <w:trPr>
          <w:trHeight w:val="126"/>
        </w:trPr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Pr="009F2DF8" w:rsidRDefault="00C515EC" w:rsidP="00C515E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F8">
              <w:rPr>
                <w:rFonts w:ascii="Times New Roman" w:hAnsi="Times New Roman"/>
                <w:sz w:val="24"/>
                <w:szCs w:val="24"/>
              </w:rPr>
              <w:t>Функционирование  школьного музея</w:t>
            </w:r>
          </w:p>
        </w:tc>
        <w:tc>
          <w:tcPr>
            <w:tcW w:w="2081" w:type="dxa"/>
            <w:shd w:val="clear" w:color="auto" w:fill="auto"/>
          </w:tcPr>
          <w:p w:rsidR="00C515EC" w:rsidRPr="00BA4902" w:rsidRDefault="00086F14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2DF8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252" w:type="dxa"/>
            <w:shd w:val="clear" w:color="auto" w:fill="auto"/>
          </w:tcPr>
          <w:p w:rsidR="00C515EC" w:rsidRPr="00FB6C51" w:rsidRDefault="00D818E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Руководитель школьного музея Ковалёва И.Н.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9F62F5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D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BA4902">
        <w:trPr>
          <w:trHeight w:val="51"/>
        </w:trPr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5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DF8">
              <w:rPr>
                <w:rFonts w:ascii="Times New Roman" w:hAnsi="Times New Roman"/>
                <w:sz w:val="24"/>
                <w:szCs w:val="24"/>
              </w:rPr>
              <w:t xml:space="preserve">Социально-экологический проект «Сохраним зеленый наряд отчизны» </w:t>
            </w:r>
          </w:p>
          <w:p w:rsidR="00C513FA" w:rsidRPr="009F2DF8" w:rsidRDefault="00C513FA" w:rsidP="005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BA4902" w:rsidRDefault="00086F14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F2DF8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252" w:type="dxa"/>
            <w:shd w:val="clear" w:color="auto" w:fill="auto"/>
          </w:tcPr>
          <w:p w:rsidR="00C515EC" w:rsidRPr="00FB6C51" w:rsidRDefault="009F62F5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Старшая вожатая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9F62F5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D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rPr>
          <w:trHeight w:val="1965"/>
        </w:trPr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еализация региональной программы развития воспитания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</w:tc>
        <w:tc>
          <w:tcPr>
            <w:tcW w:w="2081" w:type="dxa"/>
            <w:shd w:val="clear" w:color="auto" w:fill="auto"/>
          </w:tcPr>
          <w:p w:rsidR="00C515EC" w:rsidRDefault="00C515EC" w:rsidP="00C513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 по ВР – Карпухина А.А.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Руководитель МО классных руководителей –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15EC" w:rsidRDefault="00C515EC" w:rsidP="0006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EC" w:rsidRDefault="00C515EC" w:rsidP="0006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D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еализация и анализ регионального плана мероприятий по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 по ВР – Карпухина А.А.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Руководитель МО классных руководителей –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D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Внедрение рабочих программ воспитания в общеобразовательных организациях на основе примерной рабочей программы</w:t>
            </w: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 по ВР – Карпухина А.А.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Руководитель МО классных руководителей –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Развитие механизмов межведомственного взаимодействия по реализации направлений системы воспитания, в том числе проведение мероприятий, реализация проектов (программ, планов)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способностей: </w:t>
            </w:r>
            <w:proofErr w:type="gramEnd"/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ведомственная целевая программа «Развитие системы выявления и поддержки детей, проявивших выдающиеся способности»; 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программа «Непрерывное экологическое образование и просвещение населения Томской области на 2021–2025 гг.»;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проект «Развитие природоохранной и учебно-исследовательской деятельности </w:t>
            </w:r>
            <w:proofErr w:type="gramStart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Томской области в межведомственном взаимодействии»;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trike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стратегия формирования </w:t>
            </w:r>
            <w:proofErr w:type="spellStart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этнокультурной межэтнической образовательной среды в Томской области на 2015-2021 годы;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trike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региональный проект «Патриотическое воспитание </w:t>
            </w:r>
            <w:proofErr w:type="gramStart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системы общего образования Томской области» на 2021-2024 годы;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региональный проект «Развитие гражданского </w:t>
            </w: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образования в образовательных организациях Томской области на 2021-2025 годы»;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проект «Формирование предпринимательской компетентности детей и молодёжи Томской области на 2021-2025 годы»;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проект «Молодёжный кадровый ресурс Томской области»;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региональный проект «Развитие </w:t>
            </w:r>
            <w:proofErr w:type="spellStart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медиаобразования</w:t>
            </w:r>
            <w:proofErr w:type="spellEnd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в образовательных организациях Томской области на 2017–2021 годы»;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проект «Развитие естественнонаучного образования школьников на основе школьно-университетского партнерства и сетевого взаимодействия образовательных организаций Томской области» на 2017-2021 годы»;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проект «Развитие детско-юношеского туризма и туристско-краеведческой деятельности </w:t>
            </w:r>
            <w:proofErr w:type="gramStart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Томской области»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программа «Развитие физкультурно-спортивной направленности дополнительного образования Томской области» (в рамках реализации Программы развития ОГБОУДО «ОЦДО);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волонтёрский проект «Уроки настоящего»;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государственная программа обеспечения безопасности населения Томской области;</w:t>
            </w:r>
          </w:p>
          <w:p w:rsidR="00C515EC" w:rsidRPr="00FB6C51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план мероприятий по реализации на территории Томской области Концепции государственной семейной политики;</w:t>
            </w:r>
          </w:p>
          <w:p w:rsidR="00C515EC" w:rsidRDefault="00C515EC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планы </w:t>
            </w:r>
            <w:proofErr w:type="spellStart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кампаний для школьников Томской области.</w:t>
            </w:r>
          </w:p>
          <w:p w:rsidR="00C513FA" w:rsidRPr="00FB6C51" w:rsidRDefault="00C513FA" w:rsidP="004946A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 по ВР – Карпухина А.А.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Руководитель школьного музея Ковалёва И.Н.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5EC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Председатель  первичного отделения МБОУ «СОШ №83» РДШ –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Руководитель школьного отряда «ЮНАРМИИ» -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Руководитель школьного спортивного клуба» Бригантина» - Трофимов В.Ю.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Pr="00FB6C51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Руководитель экологической площадки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Мычко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Обновление содержания и технологий социально-гуманитарной, художественной, естественнонаучной, технической, туристско-краеведческой и физкультурно-спортивной направленности дополнительного образования детей в целях реализации направлений системы 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воспитания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 по ВР – Карпухина А.А.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Руководитель МО классных руководителей –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фестивалей, конкурсов, соревнований, научных фестивалей, конференций, слетов по всем направлениям воспитания, в том числе для детей-сирот и детей, оставшихся без попечения родителей, детей с ограниченными возможностями здоровья, детей-инвалидов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– 2025 годы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 по ВР – Карпухина А.А.</w:t>
            </w:r>
          </w:p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Председатель  первичного отделения МБОУ «СОШ №83» РДШ –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Pr="00FB6C51" w:rsidRDefault="00C515EC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Проведение мониторинга внедрения рабочей программы воспитания </w:t>
            </w:r>
            <w:r w:rsidR="00C513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классных коллективах </w:t>
            </w: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– 2022 годы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 по ВР – Карпухина А.А.</w:t>
            </w:r>
          </w:p>
          <w:p w:rsidR="00C515EC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Руководитель МО классных руководителей –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13FA" w:rsidRPr="00FB6C51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Совершенствование деятельности психологической службы в образовательных организациях, в том числе оказание консультативной помощи родителям (законным представителям) детей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Школьная  психологическая служба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5EC" w:rsidRPr="00FB6C51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Школьный Совет профилактики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деятельности консультационных центров для родителей детей, не посещающих дошкольные образовательные организации по вопросам воспитания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2021 – 2025 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5EC" w:rsidRPr="00FB6C51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Руководитель школы дошкольника «Мозаика» - Машина М.С.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2021 – 2025 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 по ВР – Карпухина А.А.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5EC" w:rsidRPr="00FB6C51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Обеспечение возможности для занятий физической культурой и спортом в общеобразовательных 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организациях (в том числе создание школьных спортивных клубов), расположенных в сельской местности и отдаленных районах Томской области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2021 – 2025 годы</w:t>
            </w:r>
          </w:p>
        </w:tc>
        <w:tc>
          <w:tcPr>
            <w:tcW w:w="4252" w:type="dxa"/>
            <w:shd w:val="clear" w:color="auto" w:fill="auto"/>
          </w:tcPr>
          <w:p w:rsidR="00C515EC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Руководитель школьного спортивного клуба» Бригантина» - Трофимов В.Ю.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 проведение тематических профильных смен для обучающихся в рамках каникулярного отдыха и оздоровления детей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– 2025 годы</w:t>
            </w:r>
          </w:p>
        </w:tc>
        <w:tc>
          <w:tcPr>
            <w:tcW w:w="4252" w:type="dxa"/>
            <w:shd w:val="clear" w:color="auto" w:fill="auto"/>
          </w:tcPr>
          <w:p w:rsidR="00C515EC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Слет детских общественных организаций</w:t>
            </w: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4252" w:type="dxa"/>
            <w:shd w:val="clear" w:color="auto" w:fill="auto"/>
          </w:tcPr>
          <w:p w:rsidR="00C513FA" w:rsidRPr="00FB6C51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Председатель  первичного отделения МБОУ «СОШ №83» РДШ –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Слет </w:t>
            </w:r>
            <w:proofErr w:type="spellStart"/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Юноармейцев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4252" w:type="dxa"/>
            <w:shd w:val="clear" w:color="auto" w:fill="auto"/>
          </w:tcPr>
          <w:p w:rsidR="00C515EC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Руководитель школьного отряда «ЮНАРМИИ» -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15388" w:type="dxa"/>
            <w:gridSpan w:val="5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 Развитие кадрового потенциала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Выявление лучших практик, новых форм и технологий инновационного педагогического опыта в сфере воспитания</w:t>
            </w: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 по ВР – Карпухина А.А.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5EC" w:rsidRPr="00FB6C51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материалы,</w:t>
            </w:r>
          </w:p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банки лучших практик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C515EC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 по ВР – Карпухина А.А.</w:t>
            </w:r>
          </w:p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3FA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Информационно-методическое сопровождение деятельности педагогических работников в сфере выявления и предупреждения </w:t>
            </w:r>
            <w:proofErr w:type="spellStart"/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антиобщественных, экстремистских проявлений у детей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со II квартала 2021 года</w:t>
            </w:r>
          </w:p>
        </w:tc>
        <w:tc>
          <w:tcPr>
            <w:tcW w:w="4252" w:type="dxa"/>
            <w:shd w:val="clear" w:color="auto" w:fill="auto"/>
          </w:tcPr>
          <w:p w:rsidR="00C515EC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 по ПВ – Фёдоров Я.В.</w:t>
            </w:r>
          </w:p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Школьная  психологическая служба</w:t>
            </w:r>
          </w:p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Школьный Совет профилактики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3FA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комплекса мероприятий по вопросам воспитания (</w:t>
            </w:r>
            <w:proofErr w:type="spellStart"/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консультаций, тренингов и 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др.) для повышения профессиональной компетенции педагогов и других работников, участвующих в воспитании подрастающего поколения</w:t>
            </w:r>
          </w:p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ежегодно, начиная с 2021 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Методический совет школы</w:t>
            </w:r>
          </w:p>
          <w:p w:rsidR="00C513FA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515EC" w:rsidRPr="00FB6C51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информационно-методические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 региональных этапах</w:t>
            </w:r>
            <w:r w:rsidR="00C515EC"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всероссийских конкурсов профессионального мастерства среди педагогических работников в области воспитания детей:</w:t>
            </w:r>
          </w:p>
          <w:p w:rsidR="00C515EC" w:rsidRPr="00FB6C51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этапа всероссийского конкурса «Воспитатель года России»;</w:t>
            </w:r>
          </w:p>
          <w:p w:rsidR="00C515EC" w:rsidRPr="00FB6C51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детям»;</w:t>
            </w:r>
          </w:p>
          <w:p w:rsidR="00C515EC" w:rsidRPr="00FB6C51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«Учитель здоровья России»;</w:t>
            </w:r>
          </w:p>
          <w:p w:rsidR="00C515EC" w:rsidRPr="00FB6C51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профессионального мастерства «Педагог-психолог России»;</w:t>
            </w:r>
          </w:p>
          <w:p w:rsidR="00C515EC" w:rsidRPr="00FB6C51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дополнительных общеобразовательных программ «Олимп»;</w:t>
            </w:r>
          </w:p>
          <w:p w:rsidR="00C515EC" w:rsidRPr="00FB6C51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методических материалов «Панорама методических кейсов»;</w:t>
            </w:r>
          </w:p>
          <w:p w:rsidR="00C515EC" w:rsidRPr="00FB6C51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воспитанниками;</w:t>
            </w:r>
          </w:p>
          <w:p w:rsidR="00C515EC" w:rsidRPr="00FB6C51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в области педагогики, воспитания и работы с детьми и молодёжью до 20 лет «За нравственный подвиг учителя»</w:t>
            </w: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Методический совет школы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информационно-методические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Участие в региональных конкурсах</w:t>
            </w:r>
            <w:r w:rsidR="00C515EC"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профессионального мастерства среди педагогических работников в области воспитания детей:</w:t>
            </w:r>
          </w:p>
          <w:p w:rsidR="00C515EC" w:rsidRPr="00FB6C51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региональный конкурс профессионального мастерства для классных руководителей и педагогических работников, </w:t>
            </w: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сопровождающих обучающихся общеобразовательных организаций Томской области, «Классный классный руководитель»;</w:t>
            </w:r>
          </w:p>
          <w:p w:rsidR="00C515EC" w:rsidRPr="00FB6C51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конкурс педагогических работников «Воспитать человека»;</w:t>
            </w:r>
          </w:p>
          <w:p w:rsidR="00C515EC" w:rsidRPr="00FB6C51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конкурс профессионального мастерства среди педагогических работников учреждений социального обслуживания несовершеннолетних «Педагог года»;</w:t>
            </w:r>
          </w:p>
          <w:p w:rsidR="00C515EC" w:rsidRDefault="00C515EC" w:rsidP="004946A7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межрегиональный конкурс «</w:t>
            </w:r>
            <w:proofErr w:type="spellStart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Медиапедагог</w:t>
            </w:r>
            <w:proofErr w:type="spellEnd"/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года»</w:t>
            </w:r>
          </w:p>
          <w:p w:rsidR="00C513FA" w:rsidRPr="00FB6C51" w:rsidRDefault="00C513FA" w:rsidP="00C513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Методический совет школы</w:t>
            </w:r>
          </w:p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информационно-методические материалы</w:t>
            </w:r>
          </w:p>
        </w:tc>
      </w:tr>
      <w:tr w:rsidR="00C515EC" w:rsidRPr="00FB6C51" w:rsidTr="000603BC">
        <w:tc>
          <w:tcPr>
            <w:tcW w:w="15388" w:type="dxa"/>
            <w:gridSpan w:val="5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Развитие научно-методических механизмов в сфере воспитания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Апробация и внедрение межведомственных программ просвещения, санитарно-гигиенического и психолого-педагогического просвещения родителей в области семейного воспитания</w:t>
            </w: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– 2025 годы</w:t>
            </w:r>
          </w:p>
        </w:tc>
        <w:tc>
          <w:tcPr>
            <w:tcW w:w="4252" w:type="dxa"/>
            <w:shd w:val="clear" w:color="auto" w:fill="auto"/>
          </w:tcPr>
          <w:p w:rsidR="00C515EC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="00F02A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дминистрация школы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 о результатах апробации и внедрения программ просвещения, санитарно-гигиенического и психолого-педагогического просвещения родителей в области семейного воспитания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3FA" w:rsidRPr="00FB6C51" w:rsidRDefault="00127B13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</w:t>
            </w:r>
            <w:r w:rsidR="00C515EC"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частие во всероссийских, окружных конференциях, съездах, семинарах по актуальным вопросам воспитания</w:t>
            </w: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C513FA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C515EC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  <w:r w:rsidR="00127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етодический совет школы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информационно-методические материалы</w:t>
            </w:r>
          </w:p>
        </w:tc>
      </w:tr>
      <w:tr w:rsidR="00C515EC" w:rsidRPr="00FB6C51" w:rsidTr="000603BC">
        <w:tc>
          <w:tcPr>
            <w:tcW w:w="15388" w:type="dxa"/>
            <w:gridSpan w:val="5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 Развитие материально-технической базы и инфраструктуры в сфере воспитания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на территории Томской области учебно-методического центра военно-патриотического воспитания «Авангард»</w:t>
            </w: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– 2022 годы</w:t>
            </w:r>
          </w:p>
        </w:tc>
        <w:tc>
          <w:tcPr>
            <w:tcW w:w="4252" w:type="dxa"/>
            <w:shd w:val="clear" w:color="auto" w:fill="auto"/>
          </w:tcPr>
          <w:p w:rsidR="00C515EC" w:rsidRPr="00FB6C51" w:rsidRDefault="00C515EC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Региональное отделение ВВПОД «ЮНАРМИЯ» Томской области,</w:t>
            </w:r>
          </w:p>
          <w:p w:rsidR="00C515EC" w:rsidRDefault="00C515EC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ДОСААФ России Томской области</w:t>
            </w:r>
          </w:p>
          <w:p w:rsidR="00C513FA" w:rsidRPr="00FB6C51" w:rsidRDefault="00C513FA" w:rsidP="00C513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Руководитель школьного отряда «ЮНАРМИИ» -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555" w:type="dxa"/>
            <w:shd w:val="clear" w:color="auto" w:fill="auto"/>
          </w:tcPr>
          <w:p w:rsidR="00C515EC" w:rsidRPr="00FB6C51" w:rsidRDefault="00C515EC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3FA" w:rsidRPr="00FB6C51" w:rsidRDefault="00C515EC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Содействие в развитии инфраструктуры регионального отделения Общероссийской общественно-государственной детско-юношеской 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организации «Российское движение школьников» </w:t>
            </w:r>
          </w:p>
        </w:tc>
        <w:tc>
          <w:tcPr>
            <w:tcW w:w="2081" w:type="dxa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C515EC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Председатель  первичного отделения МБОУ «СОШ №83» РДШ –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2945" w:type="dxa"/>
            <w:shd w:val="clear" w:color="auto" w:fill="auto"/>
          </w:tcPr>
          <w:p w:rsidR="00C515EC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5EC" w:rsidRPr="00FB6C51" w:rsidTr="000603BC">
        <w:tc>
          <w:tcPr>
            <w:tcW w:w="15388" w:type="dxa"/>
            <w:gridSpan w:val="5"/>
            <w:shd w:val="clear" w:color="auto" w:fill="auto"/>
          </w:tcPr>
          <w:p w:rsidR="00C515EC" w:rsidRPr="00FB6C51" w:rsidRDefault="00C515EC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 Развитие информационных механизмов в сфере воспитания</w:t>
            </w:r>
          </w:p>
        </w:tc>
      </w:tr>
      <w:tr w:rsidR="00C513FA" w:rsidRPr="00FB6C51" w:rsidTr="000603BC">
        <w:tc>
          <w:tcPr>
            <w:tcW w:w="555" w:type="dxa"/>
            <w:shd w:val="clear" w:color="auto" w:fill="auto"/>
          </w:tcPr>
          <w:p w:rsidR="00C513FA" w:rsidRPr="00FB6C51" w:rsidRDefault="00C513FA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3FA" w:rsidRPr="00FB6C51" w:rsidRDefault="00C513FA" w:rsidP="0057663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Размещение материалов по во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просам воспитания на официальном сайте образовательной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81" w:type="dxa"/>
            <w:shd w:val="clear" w:color="auto" w:fill="auto"/>
          </w:tcPr>
          <w:p w:rsidR="00C513FA" w:rsidRPr="00FB6C51" w:rsidRDefault="00C513FA" w:rsidP="005766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– 2025 годы</w:t>
            </w:r>
          </w:p>
        </w:tc>
        <w:tc>
          <w:tcPr>
            <w:tcW w:w="4252" w:type="dxa"/>
            <w:shd w:val="clear" w:color="auto" w:fill="auto"/>
          </w:tcPr>
          <w:p w:rsidR="00C513FA" w:rsidRPr="00FB6C51" w:rsidRDefault="00C513FA" w:rsidP="005766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Ответственный за ведение школьного сайта, учитель информатики - Кудряшова В.Н.</w:t>
            </w:r>
          </w:p>
        </w:tc>
        <w:tc>
          <w:tcPr>
            <w:tcW w:w="2945" w:type="dxa"/>
            <w:shd w:val="clear" w:color="auto" w:fill="auto"/>
          </w:tcPr>
          <w:p w:rsidR="00C513FA" w:rsidRPr="00FB6C51" w:rsidRDefault="00C513FA" w:rsidP="005766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C513FA" w:rsidRPr="00FB6C51" w:rsidTr="000603BC">
        <w:tc>
          <w:tcPr>
            <w:tcW w:w="15388" w:type="dxa"/>
            <w:gridSpan w:val="5"/>
            <w:shd w:val="clear" w:color="auto" w:fill="auto"/>
          </w:tcPr>
          <w:p w:rsidR="00C513FA" w:rsidRPr="00FB6C51" w:rsidRDefault="00C513FA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 Управление реализацией Стратегии</w:t>
            </w:r>
          </w:p>
        </w:tc>
      </w:tr>
      <w:tr w:rsidR="00C513FA" w:rsidRPr="00FB6C51" w:rsidTr="000603BC">
        <w:tc>
          <w:tcPr>
            <w:tcW w:w="555" w:type="dxa"/>
            <w:shd w:val="clear" w:color="auto" w:fill="auto"/>
          </w:tcPr>
          <w:p w:rsidR="00C513FA" w:rsidRPr="00FB6C51" w:rsidRDefault="00C513FA" w:rsidP="004946A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C513FA" w:rsidRPr="00FB6C51" w:rsidRDefault="00C513FA" w:rsidP="00060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C513FA" w:rsidRPr="00FB6C51" w:rsidRDefault="00C513FA" w:rsidP="000603B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255945" w:rsidRDefault="00255945"/>
    <w:sectPr w:rsidR="00255945" w:rsidSect="00240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12" w:rsidRDefault="00847C12" w:rsidP="0019101B">
      <w:pPr>
        <w:spacing w:after="0" w:line="240" w:lineRule="auto"/>
      </w:pPr>
      <w:r>
        <w:separator/>
      </w:r>
    </w:p>
  </w:endnote>
  <w:endnote w:type="continuationSeparator" w:id="0">
    <w:p w:rsidR="00847C12" w:rsidRDefault="00847C12" w:rsidP="0019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CF" w:rsidRDefault="00240B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CF" w:rsidRDefault="00240B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CF" w:rsidRDefault="00240B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12" w:rsidRDefault="00847C12" w:rsidP="0019101B">
      <w:pPr>
        <w:spacing w:after="0" w:line="240" w:lineRule="auto"/>
      </w:pPr>
      <w:r>
        <w:separator/>
      </w:r>
    </w:p>
  </w:footnote>
  <w:footnote w:type="continuationSeparator" w:id="0">
    <w:p w:rsidR="00847C12" w:rsidRDefault="00847C12" w:rsidP="0019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CF" w:rsidRDefault="00240B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3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1E12" w:rsidRPr="00BF70C8" w:rsidRDefault="00480F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0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6268" w:rsidRPr="00BF70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0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B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0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1E12" w:rsidRDefault="00847C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CF" w:rsidRDefault="00240B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F84"/>
    <w:multiLevelType w:val="hybridMultilevel"/>
    <w:tmpl w:val="9B685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83809"/>
    <w:multiLevelType w:val="hybridMultilevel"/>
    <w:tmpl w:val="FFAE487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D977BE"/>
    <w:multiLevelType w:val="hybridMultilevel"/>
    <w:tmpl w:val="ABD6B6D4"/>
    <w:lvl w:ilvl="0" w:tplc="A46A2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A2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A45BD"/>
    <w:multiLevelType w:val="hybridMultilevel"/>
    <w:tmpl w:val="DCA2C3AA"/>
    <w:lvl w:ilvl="0" w:tplc="D9E81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358D5"/>
    <w:multiLevelType w:val="hybridMultilevel"/>
    <w:tmpl w:val="E5404E4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6A7"/>
    <w:rsid w:val="0003332A"/>
    <w:rsid w:val="000608B8"/>
    <w:rsid w:val="00086F14"/>
    <w:rsid w:val="00127B13"/>
    <w:rsid w:val="00135BB5"/>
    <w:rsid w:val="0019101B"/>
    <w:rsid w:val="00240BCF"/>
    <w:rsid w:val="00255945"/>
    <w:rsid w:val="00480FB2"/>
    <w:rsid w:val="004946A7"/>
    <w:rsid w:val="005E0EF7"/>
    <w:rsid w:val="00647731"/>
    <w:rsid w:val="00647F4D"/>
    <w:rsid w:val="00697811"/>
    <w:rsid w:val="00847C12"/>
    <w:rsid w:val="008D7066"/>
    <w:rsid w:val="00981726"/>
    <w:rsid w:val="009F62F5"/>
    <w:rsid w:val="00B974AC"/>
    <w:rsid w:val="00BA4902"/>
    <w:rsid w:val="00BF424E"/>
    <w:rsid w:val="00C0479F"/>
    <w:rsid w:val="00C513FA"/>
    <w:rsid w:val="00C515EC"/>
    <w:rsid w:val="00D06DA6"/>
    <w:rsid w:val="00D818EA"/>
    <w:rsid w:val="00F02AD1"/>
    <w:rsid w:val="00FE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6A7"/>
  </w:style>
  <w:style w:type="paragraph" w:styleId="a5">
    <w:name w:val="footer"/>
    <w:basedOn w:val="a"/>
    <w:link w:val="a6"/>
    <w:uiPriority w:val="99"/>
    <w:semiHidden/>
    <w:unhideWhenUsed/>
    <w:rsid w:val="0019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101B"/>
  </w:style>
  <w:style w:type="paragraph" w:styleId="a7">
    <w:name w:val="List Paragraph"/>
    <w:basedOn w:val="a"/>
    <w:uiPriority w:val="34"/>
    <w:qFormat/>
    <w:rsid w:val="00C515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Dszj16zDDJPWLMNWPYOLGBs4DuH68beo5L00s2Dkszw=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rqwhyAQ3TK7FPEdic9xMpRs2A81Pj78CGsh9bp/NiErYNdtmaknDFDbFry85HrIN
M+71cnf+MCD9YphhuzFWZw==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Z7vBkvHdfsfleDOUorhpUI6JDME=</DigestValue>
      </Reference>
      <Reference URI="/word/endnotes.xml?ContentType=application/vnd.openxmlformats-officedocument.wordprocessingml.endnotes+xml">
        <DigestMethod Algorithm="http://www.w3.org/2000/09/xmldsig#sha1"/>
        <DigestValue>Bgr8ojGjboygFm0IaTjS98qgduo=</DigestValue>
      </Reference>
      <Reference URI="/word/fontTable.xml?ContentType=application/vnd.openxmlformats-officedocument.wordprocessingml.fontTable+xml">
        <DigestMethod Algorithm="http://www.w3.org/2000/09/xmldsig#sha1"/>
        <DigestValue>Lht1Mw32NSInXS6r4yADuzQLjvw=</DigestValue>
      </Reference>
      <Reference URI="/word/footer1.xml?ContentType=application/vnd.openxmlformats-officedocument.wordprocessingml.footer+xml">
        <DigestMethod Algorithm="http://www.w3.org/2000/09/xmldsig#sha1"/>
        <DigestValue>O7DjbvCH3mUsMIyfauNj7cpgzV8=</DigestValue>
      </Reference>
      <Reference URI="/word/footer2.xml?ContentType=application/vnd.openxmlformats-officedocument.wordprocessingml.footer+xml">
        <DigestMethod Algorithm="http://www.w3.org/2000/09/xmldsig#sha1"/>
        <DigestValue>O7DjbvCH3mUsMIyfauNj7cpgzV8=</DigestValue>
      </Reference>
      <Reference URI="/word/footer3.xml?ContentType=application/vnd.openxmlformats-officedocument.wordprocessingml.footer+xml">
        <DigestMethod Algorithm="http://www.w3.org/2000/09/xmldsig#sha1"/>
        <DigestValue>O7DjbvCH3mUsMIyfauNj7cpgzV8=</DigestValue>
      </Reference>
      <Reference URI="/word/footnotes.xml?ContentType=application/vnd.openxmlformats-officedocument.wordprocessingml.footnotes+xml">
        <DigestMethod Algorithm="http://www.w3.org/2000/09/xmldsig#sha1"/>
        <DigestValue>TAZ2AM5luXVNu6fltsgZtUkJMAY=</DigestValue>
      </Reference>
      <Reference URI="/word/header1.xml?ContentType=application/vnd.openxmlformats-officedocument.wordprocessingml.header+xml">
        <DigestMethod Algorithm="http://www.w3.org/2000/09/xmldsig#sha1"/>
        <DigestValue>hH37B4LWSuw/1OSkdRUSKsxUogs=</DigestValue>
      </Reference>
      <Reference URI="/word/header2.xml?ContentType=application/vnd.openxmlformats-officedocument.wordprocessingml.header+xml">
        <DigestMethod Algorithm="http://www.w3.org/2000/09/xmldsig#sha1"/>
        <DigestValue>ispX7f+mgTVmMxVjP3EHZqkQlDU=</DigestValue>
      </Reference>
      <Reference URI="/word/header3.xml?ContentType=application/vnd.openxmlformats-officedocument.wordprocessingml.header+xml">
        <DigestMethod Algorithm="http://www.w3.org/2000/09/xmldsig#sha1"/>
        <DigestValue>hH37B4LWSuw/1OSkdRUSKsxUogs=</DigestValue>
      </Reference>
      <Reference URI="/word/numbering.xml?ContentType=application/vnd.openxmlformats-officedocument.wordprocessingml.numbering+xml">
        <DigestMethod Algorithm="http://www.w3.org/2000/09/xmldsig#sha1"/>
        <DigestValue>yTR8YarnFPYEjZUBO1AfpF6WTjw=</DigestValue>
      </Reference>
      <Reference URI="/word/settings.xml?ContentType=application/vnd.openxmlformats-officedocument.wordprocessingml.settings+xml">
        <DigestMethod Algorithm="http://www.w3.org/2000/09/xmldsig#sha1"/>
        <DigestValue>RjPqE7xGAsl8YJlHRAPhmQy7WRs=</DigestValue>
      </Reference>
      <Reference URI="/word/styles.xml?ContentType=application/vnd.openxmlformats-officedocument.wordprocessingml.styles+xml">
        <DigestMethod Algorithm="http://www.w3.org/2000/09/xmldsig#sha1"/>
        <DigestValue>ZNH+wB2Pt6BH0leGsOC/KxEtkg8=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2021-10-01T10:50:01Z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PC-14</cp:lastModifiedBy>
  <cp:revision>5</cp:revision>
  <dcterms:created xsi:type="dcterms:W3CDTF">2021-09-29T09:36:00Z</dcterms:created>
  <dcterms:modified xsi:type="dcterms:W3CDTF">2021-10-01T10:49:00Z</dcterms:modified>
</cp:coreProperties>
</file>